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6660CF" w:rsidP="00673F97" w:rsidRDefault="00132F05" w14:paraId="6AFDDB8E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120" w:after="240"/>
        <w:jc w:val="center"/>
        <w:textAlignment w:val="baseline"/>
        <w:rPr>
          <w:rFonts w:ascii="Cambria" w:hAnsi="Cambria" w:cs="Arial"/>
          <w:b/>
          <w:color w:val="244061" w:themeColor="accent1" w:themeShade="80"/>
          <w:sz w:val="28"/>
        </w:rPr>
      </w:pPr>
      <w:r w:rsidRPr="00673F97">
        <w:rPr>
          <w:rFonts w:ascii="Cambria" w:hAnsi="Cambria" w:cs="Arial"/>
          <w:b/>
          <w:color w:val="244061" w:themeColor="accent1" w:themeShade="80"/>
          <w:sz w:val="28"/>
        </w:rPr>
        <w:t xml:space="preserve">Příloha č. </w:t>
      </w:r>
      <w:r w:rsidRPr="00673F97" w:rsidR="00CA584F">
        <w:rPr>
          <w:rFonts w:ascii="Cambria" w:hAnsi="Cambria" w:cs="Arial"/>
          <w:b/>
          <w:color w:val="244061" w:themeColor="accent1" w:themeShade="80"/>
          <w:sz w:val="28"/>
        </w:rPr>
        <w:t>2</w:t>
      </w:r>
      <w:r w:rsidRPr="00673F97" w:rsidR="006660CF">
        <w:rPr>
          <w:rFonts w:ascii="Cambria" w:hAnsi="Cambria" w:cs="Arial"/>
          <w:b/>
          <w:color w:val="244061" w:themeColor="accent1" w:themeShade="80"/>
          <w:sz w:val="28"/>
        </w:rPr>
        <w:t xml:space="preserve"> zadávací dokumentace</w:t>
      </w:r>
      <w:r w:rsidRPr="00673F97" w:rsidR="00244789">
        <w:rPr>
          <w:rFonts w:ascii="Cambria" w:hAnsi="Cambria" w:cs="Arial"/>
          <w:b/>
          <w:color w:val="244061" w:themeColor="accent1" w:themeShade="80"/>
          <w:sz w:val="28"/>
        </w:rPr>
        <w:t xml:space="preserve"> </w:t>
      </w:r>
      <w:r w:rsidRPr="00673F97" w:rsidR="005253E4">
        <w:rPr>
          <w:rFonts w:ascii="Cambria" w:hAnsi="Cambria" w:cs="Arial"/>
          <w:b/>
          <w:color w:val="244061" w:themeColor="accent1" w:themeShade="80"/>
          <w:sz w:val="28"/>
        </w:rPr>
        <w:t>–</w:t>
      </w:r>
      <w:r w:rsidRPr="00673F97" w:rsidR="00244789">
        <w:rPr>
          <w:rFonts w:ascii="Cambria" w:hAnsi="Cambria" w:cs="Arial"/>
          <w:b/>
          <w:color w:val="244061" w:themeColor="accent1" w:themeShade="80"/>
          <w:sz w:val="28"/>
        </w:rPr>
        <w:t xml:space="preserve"> </w:t>
      </w:r>
      <w:r w:rsidRPr="00673F97" w:rsidR="005253E4">
        <w:rPr>
          <w:rFonts w:ascii="Cambria" w:hAnsi="Cambria" w:cs="Arial"/>
          <w:b/>
          <w:color w:val="244061" w:themeColor="accent1" w:themeShade="80"/>
          <w:sz w:val="28"/>
        </w:rPr>
        <w:t>Č</w:t>
      </w:r>
      <w:r w:rsidRPr="00673F97" w:rsidR="008D4D95">
        <w:rPr>
          <w:rFonts w:ascii="Cambria" w:hAnsi="Cambria" w:cs="Arial"/>
          <w:b/>
          <w:color w:val="244061" w:themeColor="accent1" w:themeShade="80"/>
          <w:sz w:val="28"/>
        </w:rPr>
        <w:t xml:space="preserve">estné prohlášení </w:t>
      </w:r>
      <w:r w:rsidRPr="00673F97" w:rsidR="006110AB">
        <w:rPr>
          <w:rFonts w:ascii="Cambria" w:hAnsi="Cambria" w:cs="Arial"/>
          <w:b/>
          <w:color w:val="244061" w:themeColor="accent1" w:themeShade="80"/>
          <w:sz w:val="28"/>
        </w:rPr>
        <w:t>– zá</w:t>
      </w:r>
      <w:r w:rsidRPr="00673F97" w:rsidR="006660CF">
        <w:rPr>
          <w:rFonts w:ascii="Cambria" w:hAnsi="Cambria" w:cs="Arial"/>
          <w:b/>
          <w:color w:val="244061" w:themeColor="accent1" w:themeShade="80"/>
          <w:sz w:val="28"/>
        </w:rPr>
        <w:t xml:space="preserve">kladní kvalifikační předpoklady </w:t>
      </w:r>
      <w:r w:rsidRPr="00673F97" w:rsidR="006110AB">
        <w:rPr>
          <w:rFonts w:ascii="Cambria" w:hAnsi="Cambria" w:cs="Arial"/>
          <w:b/>
          <w:color w:val="244061" w:themeColor="accent1" w:themeShade="80"/>
          <w:sz w:val="28"/>
        </w:rPr>
        <w:t xml:space="preserve">dle § </w:t>
      </w:r>
      <w:r w:rsidRPr="00673F97" w:rsidR="008C391C">
        <w:rPr>
          <w:rFonts w:ascii="Cambria" w:hAnsi="Cambria" w:cs="Arial"/>
          <w:b/>
          <w:color w:val="244061" w:themeColor="accent1" w:themeShade="80"/>
          <w:sz w:val="28"/>
        </w:rPr>
        <w:t>75</w:t>
      </w:r>
      <w:r w:rsidRPr="00673F97" w:rsidR="006110AB">
        <w:rPr>
          <w:rFonts w:ascii="Cambria" w:hAnsi="Cambria" w:cs="Arial"/>
          <w:b/>
          <w:color w:val="244061" w:themeColor="accent1" w:themeShade="80"/>
          <w:sz w:val="28"/>
        </w:rPr>
        <w:t xml:space="preserve"> odst. 1 zákona</w:t>
      </w:r>
      <w:r w:rsidRPr="00673F97" w:rsidR="008C391C">
        <w:rPr>
          <w:rFonts w:ascii="Cambria" w:hAnsi="Cambria" w:cs="Arial"/>
          <w:b/>
          <w:color w:val="244061" w:themeColor="accent1" w:themeShade="80"/>
          <w:sz w:val="28"/>
        </w:rPr>
        <w:t xml:space="preserve"> č. 134/201</w:t>
      </w:r>
      <w:r w:rsidRPr="00673F97" w:rsidR="002A6C6C">
        <w:rPr>
          <w:rFonts w:ascii="Cambria" w:hAnsi="Cambria" w:cs="Arial"/>
          <w:b/>
          <w:color w:val="244061" w:themeColor="accent1" w:themeShade="80"/>
          <w:sz w:val="28"/>
        </w:rPr>
        <w:t xml:space="preserve">6 Sb., o </w:t>
      </w:r>
      <w:r w:rsidRPr="00673F97" w:rsidR="008C391C">
        <w:rPr>
          <w:rFonts w:ascii="Cambria" w:hAnsi="Cambria" w:cs="Arial"/>
          <w:b/>
          <w:color w:val="244061" w:themeColor="accent1" w:themeShade="80"/>
          <w:sz w:val="28"/>
        </w:rPr>
        <w:t xml:space="preserve">zadávání </w:t>
      </w:r>
      <w:r w:rsidRPr="00673F97" w:rsidR="002A6C6C">
        <w:rPr>
          <w:rFonts w:ascii="Cambria" w:hAnsi="Cambria" w:cs="Arial"/>
          <w:b/>
          <w:color w:val="244061" w:themeColor="accent1" w:themeShade="80"/>
          <w:sz w:val="28"/>
        </w:rPr>
        <w:t>veřejných</w:t>
      </w:r>
      <w:r w:rsidRPr="00673F97" w:rsidR="006660CF">
        <w:rPr>
          <w:rFonts w:ascii="Cambria" w:hAnsi="Cambria" w:cs="Arial"/>
          <w:b/>
          <w:color w:val="244061" w:themeColor="accent1" w:themeShade="80"/>
          <w:sz w:val="28"/>
        </w:rPr>
        <w:t xml:space="preserve"> zakáz</w:t>
      </w:r>
      <w:r w:rsidRPr="00673F97" w:rsidR="008C391C">
        <w:rPr>
          <w:rFonts w:ascii="Cambria" w:hAnsi="Cambria" w:cs="Arial"/>
          <w:b/>
          <w:color w:val="244061" w:themeColor="accent1" w:themeShade="80"/>
          <w:sz w:val="28"/>
        </w:rPr>
        <w:t>e</w:t>
      </w:r>
      <w:r w:rsidRPr="00673F97" w:rsidR="006660CF">
        <w:rPr>
          <w:rFonts w:ascii="Cambria" w:hAnsi="Cambria" w:cs="Arial"/>
          <w:b/>
          <w:color w:val="244061" w:themeColor="accent1" w:themeShade="80"/>
          <w:sz w:val="28"/>
        </w:rPr>
        <w:t xml:space="preserve">k, ve znění pozdějších </w:t>
      </w:r>
      <w:r w:rsidRPr="00673F97" w:rsidR="002A6C6C">
        <w:rPr>
          <w:rFonts w:ascii="Cambria" w:hAnsi="Cambria" w:cs="Arial"/>
          <w:b/>
          <w:color w:val="244061" w:themeColor="accent1" w:themeShade="80"/>
          <w:sz w:val="28"/>
        </w:rPr>
        <w:t>předpisů</w:t>
      </w:r>
    </w:p>
    <w:tbl>
      <w:tblPr>
        <w:tblW w:w="0" w:type="auto"/>
        <w:tblLook w:firstRow="1" w:lastRow="1" w:firstColumn="1" w:lastColumn="1" w:noHBand="0" w:noVBand="0" w:val="01E0"/>
      </w:tblPr>
      <w:tblGrid>
        <w:gridCol w:w="2745"/>
        <w:gridCol w:w="6327"/>
      </w:tblGrid>
      <w:tr w:rsidRPr="00E74F29" w:rsidR="00323DDA" w:rsidTr="00730D98" w14:paraId="7FC34919" w14:textId="77777777">
        <w:tc>
          <w:tcPr>
            <w:tcW w:w="274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74F29" w:rsidP="00536814" w:rsidRDefault="00E74F29" w14:paraId="33D2C71C" w14:textId="77777777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Pr="00E74F29" w:rsidR="00323DDA" w:rsidP="00536814" w:rsidRDefault="00323DDA" w14:paraId="27DCB8E5" w14:textId="77777777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E74F29">
              <w:rPr>
                <w:rFonts w:ascii="Cambria" w:hAnsi="Cambria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3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74F29" w:rsidP="006110AB" w:rsidRDefault="00E74F29" w14:paraId="382D4BB3" w14:textId="77777777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Pr="00E74F29" w:rsidR="00323DDA" w:rsidP="006110AB" w:rsidRDefault="0014683F" w14:paraId="59ADE8A8" w14:textId="459B418D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highlight w:val="yellow"/>
              </w:rPr>
            </w:pPr>
            <w:r w:rsidRPr="0014683F">
              <w:rPr>
                <w:rFonts w:ascii="Cambria" w:hAnsi="Cambria" w:cs="Arial"/>
                <w:b/>
                <w:sz w:val="20"/>
                <w:szCs w:val="20"/>
              </w:rPr>
              <w:t>Zajištění vzdělávání pro EMERGE, a.</w:t>
            </w:r>
            <w:proofErr w:type="gramStart"/>
            <w:r w:rsidRPr="0014683F">
              <w:rPr>
                <w:rFonts w:ascii="Cambria" w:hAnsi="Cambria" w:cs="Arial"/>
                <w:b/>
                <w:sz w:val="20"/>
                <w:szCs w:val="20"/>
              </w:rPr>
              <w:t>s. – 2.kolo</w:t>
            </w:r>
            <w:proofErr w:type="gramEnd"/>
          </w:p>
        </w:tc>
      </w:tr>
      <w:tr w:rsidRPr="00E74F29" w:rsidR="00323DDA" w:rsidTr="00730D98" w14:paraId="6277BE37" w14:textId="77777777">
        <w:tc>
          <w:tcPr>
            <w:tcW w:w="274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74F29" w:rsidR="00323DDA" w:rsidP="00536814" w:rsidRDefault="006110AB" w14:paraId="01D83CA5" w14:textId="77777777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74F29">
              <w:rPr>
                <w:rFonts w:ascii="Cambria" w:hAnsi="Cambria" w:cs="Arial"/>
                <w:sz w:val="20"/>
                <w:szCs w:val="20"/>
              </w:rPr>
              <w:t>Název zadavatele</w:t>
            </w:r>
          </w:p>
        </w:tc>
        <w:tc>
          <w:tcPr>
            <w:tcW w:w="63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74F29" w:rsidR="00323DDA" w:rsidP="00536814" w:rsidRDefault="0014683F" w14:paraId="5F9B4375" w14:textId="42C48FF2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r w:rsidRPr="0014683F">
              <w:rPr>
                <w:rFonts w:ascii="Cambria" w:hAnsi="Cambria" w:cs="Arial"/>
                <w:sz w:val="20"/>
                <w:szCs w:val="20"/>
              </w:rPr>
              <w:t>EMERGE, a. s.</w:t>
            </w:r>
          </w:p>
        </w:tc>
      </w:tr>
      <w:tr w:rsidRPr="00E74F29" w:rsidR="006660CF" w:rsidTr="00730D98" w14:paraId="0DBAA829" w14:textId="77777777">
        <w:tc>
          <w:tcPr>
            <w:tcW w:w="274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74F29" w:rsidR="006660CF" w:rsidP="00536814" w:rsidRDefault="006660CF" w14:paraId="69FFE4C6" w14:textId="09D3197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74F29" w:rsidR="006660CF" w:rsidP="008A016B" w:rsidRDefault="006660CF" w14:paraId="18F86EAD" w14:textId="0283FECA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bookmarkStart w:name="_GoBack" w:id="0"/>
            <w:bookmarkEnd w:id="0"/>
          </w:p>
        </w:tc>
      </w:tr>
    </w:tbl>
    <w:p w:rsidRPr="00E74F29" w:rsidR="005253E4" w:rsidP="00DF1B59" w:rsidRDefault="005253E4" w14:paraId="4D8CA748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Cambria" w:hAnsi="Cambria" w:cs="Arial"/>
          <w:sz w:val="20"/>
          <w:szCs w:val="20"/>
        </w:rPr>
      </w:pPr>
    </w:p>
    <w:p w:rsidRPr="00E74F29" w:rsidR="00DF1B59" w:rsidP="00DF1B59" w:rsidRDefault="00DF1B59" w14:paraId="27FA4794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Cambria" w:hAnsi="Cambria" w:cs="Arial"/>
          <w:sz w:val="20"/>
          <w:szCs w:val="20"/>
        </w:rPr>
      </w:pPr>
      <w:r w:rsidRPr="00E74F29">
        <w:rPr>
          <w:rFonts w:ascii="Cambria" w:hAnsi="Cambria" w:cs="Arial"/>
          <w:sz w:val="20"/>
          <w:szCs w:val="20"/>
        </w:rPr>
        <w:t>Název dodavatele (vč. právní formy):</w:t>
      </w:r>
      <w:r w:rsidRPr="00E74F29" w:rsidR="00F34868">
        <w:rPr>
          <w:rFonts w:ascii="Cambria" w:hAnsi="Cambria" w:cs="Arial"/>
          <w:sz w:val="20"/>
          <w:szCs w:val="20"/>
          <w:highlight w:val="yellow"/>
        </w:rPr>
        <w:t>…………………………</w:t>
      </w:r>
      <w:proofErr w:type="gramStart"/>
      <w:r w:rsidRPr="00E74F29" w:rsidR="00F34868">
        <w:rPr>
          <w:rFonts w:ascii="Cambria" w:hAnsi="Cambria" w:cs="Arial"/>
          <w:sz w:val="20"/>
          <w:szCs w:val="20"/>
          <w:highlight w:val="yellow"/>
        </w:rPr>
        <w:t>…..</w:t>
      </w:r>
      <w:proofErr w:type="gramEnd"/>
      <w:r w:rsidRPr="00E74F29">
        <w:rPr>
          <w:rFonts w:ascii="Cambria" w:hAnsi="Cambria" w:cs="Arial"/>
          <w:sz w:val="20"/>
          <w:szCs w:val="20"/>
        </w:rPr>
        <w:tab/>
      </w:r>
    </w:p>
    <w:p w:rsidRPr="00E74F29" w:rsidR="00DF1B59" w:rsidP="00DF1B59" w:rsidRDefault="00DF1B59" w14:paraId="4798CB1D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Cambria" w:hAnsi="Cambria" w:cs="Arial"/>
          <w:sz w:val="20"/>
          <w:szCs w:val="20"/>
        </w:rPr>
      </w:pPr>
      <w:r w:rsidRPr="00E74F29">
        <w:rPr>
          <w:rFonts w:ascii="Cambria" w:hAnsi="Cambria" w:cs="Arial"/>
          <w:sz w:val="20"/>
          <w:szCs w:val="20"/>
        </w:rPr>
        <w:t>Sídlo / místo podnikání:</w:t>
      </w:r>
      <w:r w:rsidRPr="00E74F29" w:rsidR="00F34868">
        <w:rPr>
          <w:rFonts w:ascii="Cambria" w:hAnsi="Cambria" w:cs="Arial"/>
          <w:sz w:val="20"/>
          <w:szCs w:val="20"/>
          <w:highlight w:val="yellow"/>
        </w:rPr>
        <w:t>…………………………</w:t>
      </w:r>
      <w:proofErr w:type="gramStart"/>
      <w:r w:rsidRPr="00E74F29" w:rsidR="00F34868">
        <w:rPr>
          <w:rFonts w:ascii="Cambria" w:hAnsi="Cambria" w:cs="Arial"/>
          <w:sz w:val="20"/>
          <w:szCs w:val="20"/>
          <w:highlight w:val="yellow"/>
        </w:rPr>
        <w:t>…..</w:t>
      </w:r>
      <w:proofErr w:type="gramEnd"/>
      <w:r w:rsidRPr="00E74F29">
        <w:rPr>
          <w:rFonts w:ascii="Cambria" w:hAnsi="Cambria" w:cs="Arial"/>
          <w:sz w:val="20"/>
          <w:szCs w:val="20"/>
        </w:rPr>
        <w:tab/>
      </w:r>
    </w:p>
    <w:p w:rsidRPr="00E74F29" w:rsidR="00DF1B59" w:rsidP="002D5AEA" w:rsidRDefault="00DF1B59" w14:paraId="4BB4E2EA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Cambria" w:hAnsi="Cambria" w:cs="Arial"/>
          <w:sz w:val="20"/>
          <w:szCs w:val="20"/>
        </w:rPr>
      </w:pPr>
      <w:r w:rsidRPr="00E74F29">
        <w:rPr>
          <w:rFonts w:ascii="Cambria" w:hAnsi="Cambria" w:cs="Arial"/>
          <w:sz w:val="20"/>
          <w:szCs w:val="20"/>
        </w:rPr>
        <w:t>IČ</w:t>
      </w:r>
      <w:r w:rsidRPr="00E74F29" w:rsidR="002D5AEA">
        <w:rPr>
          <w:rFonts w:ascii="Cambria" w:hAnsi="Cambria" w:cs="Arial"/>
          <w:sz w:val="20"/>
          <w:szCs w:val="20"/>
        </w:rPr>
        <w:t>/DIČ</w:t>
      </w:r>
      <w:r w:rsidRPr="00E74F29">
        <w:rPr>
          <w:rFonts w:ascii="Cambria" w:hAnsi="Cambria" w:cs="Arial"/>
          <w:sz w:val="20"/>
          <w:szCs w:val="20"/>
        </w:rPr>
        <w:t>:</w:t>
      </w:r>
      <w:r w:rsidRPr="00E74F29" w:rsidR="00F34868">
        <w:rPr>
          <w:rFonts w:ascii="Cambria" w:hAnsi="Cambria" w:cs="Arial"/>
          <w:sz w:val="20"/>
          <w:szCs w:val="20"/>
          <w:highlight w:val="yellow"/>
        </w:rPr>
        <w:t>…………………………</w:t>
      </w:r>
      <w:proofErr w:type="gramStart"/>
      <w:r w:rsidRPr="00E74F29" w:rsidR="00F34868">
        <w:rPr>
          <w:rFonts w:ascii="Cambria" w:hAnsi="Cambria" w:cs="Arial"/>
          <w:sz w:val="20"/>
          <w:szCs w:val="20"/>
          <w:highlight w:val="yellow"/>
        </w:rPr>
        <w:t>…..</w:t>
      </w:r>
      <w:proofErr w:type="gramEnd"/>
    </w:p>
    <w:p w:rsidRPr="00E74F29" w:rsidR="002D5AEA" w:rsidP="002D5AEA" w:rsidRDefault="002D5AEA" w14:paraId="7571FA81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Cambria" w:hAnsi="Cambria" w:cs="Arial"/>
          <w:sz w:val="20"/>
          <w:szCs w:val="20"/>
        </w:rPr>
      </w:pPr>
    </w:p>
    <w:p w:rsidRPr="00E74F29" w:rsidR="00E74F29" w:rsidP="00E74F29" w:rsidRDefault="00E74F29" w14:paraId="5E807BD4" w14:textId="77777777">
      <w:pPr>
        <w:pStyle w:val="odst"/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>Čestně prohlašujeme, že splňujeme základní kvalifikační předpoklady coby účastník, který:</w:t>
      </w:r>
    </w:p>
    <w:p w:rsidRPr="00E74F29" w:rsidR="00E74F29" w:rsidP="00E74F29" w:rsidRDefault="00E74F29" w14:paraId="021B635D" w14:textId="77777777">
      <w:pPr>
        <w:pStyle w:val="odst"/>
        <w:numPr>
          <w:ilvl w:val="0"/>
          <w:numId w:val="40"/>
        </w:numPr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 xml:space="preserve"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 </w:t>
      </w:r>
    </w:p>
    <w:p w:rsidRPr="00E74F29" w:rsidR="00E74F29" w:rsidP="00E74F29" w:rsidRDefault="00E74F29" w14:paraId="6FBF971C" w14:textId="77777777">
      <w:pPr>
        <w:pStyle w:val="odst"/>
        <w:ind w:left="720"/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 </w:t>
      </w:r>
    </w:p>
    <w:p w:rsidRPr="00E74F29" w:rsidR="00E74F29" w:rsidP="00E74F29" w:rsidRDefault="00E74F29" w14:paraId="24151373" w14:textId="77777777">
      <w:pPr>
        <w:pStyle w:val="odst"/>
        <w:numPr>
          <w:ilvl w:val="0"/>
          <w:numId w:val="40"/>
        </w:numPr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 xml:space="preserve">nemá v České republice nebo v zemi svého sídla v evidenci daní zachycen splatný daňový nedoplatek; </w:t>
      </w:r>
    </w:p>
    <w:p w:rsidRPr="00E74F29" w:rsidR="00E74F29" w:rsidP="00E74F29" w:rsidRDefault="00E74F29" w14:paraId="5797DA26" w14:textId="77777777">
      <w:pPr>
        <w:pStyle w:val="odst"/>
        <w:numPr>
          <w:ilvl w:val="0"/>
          <w:numId w:val="40"/>
        </w:numPr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 xml:space="preserve">nemá v České republice nebo v zemi svého sídla splatný nedoplatek na pojistném nebo na penále na veřejné zdravotní pojištění; </w:t>
      </w:r>
    </w:p>
    <w:p w:rsidRPr="00E74F29" w:rsidR="00E74F29" w:rsidP="00E74F29" w:rsidRDefault="00E74F29" w14:paraId="7798C68F" w14:textId="77777777">
      <w:pPr>
        <w:pStyle w:val="odst"/>
        <w:numPr>
          <w:ilvl w:val="0"/>
          <w:numId w:val="40"/>
        </w:numPr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 xml:space="preserve">nemá v České republice nebo v zemi svého sídla splatný nedoplatek na pojistném nebo na penále na sociální zabezpečení a příspěvku na státní politiku zaměstnanosti; </w:t>
      </w:r>
    </w:p>
    <w:p w:rsidRPr="00E74F29" w:rsidR="00E74F29" w:rsidP="00E74F29" w:rsidRDefault="00E74F29" w14:paraId="3B064539" w14:textId="77777777">
      <w:pPr>
        <w:pStyle w:val="odst"/>
        <w:numPr>
          <w:ilvl w:val="0"/>
          <w:numId w:val="40"/>
        </w:numPr>
        <w:rPr>
          <w:rFonts w:asciiTheme="majorHAnsi" w:hAnsiTheme="majorHAnsi"/>
          <w:sz w:val="20"/>
          <w:szCs w:val="20"/>
        </w:rPr>
      </w:pPr>
      <w:r w:rsidRPr="00E74F29">
        <w:rPr>
          <w:rFonts w:asciiTheme="majorHAnsi" w:hAnsiTheme="majorHAnsi"/>
          <w:sz w:val="20"/>
          <w:szCs w:val="20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8C391C" w:rsidP="008C391C" w:rsidRDefault="008C391C" w14:paraId="533408C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Cambria" w:hAnsi="Cambria" w:cs="Arial"/>
        </w:rPr>
      </w:pPr>
    </w:p>
    <w:p w:rsidRPr="00E74F29" w:rsidR="00E74F29" w:rsidP="008C391C" w:rsidRDefault="00E74F29" w14:paraId="3CBDD34A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Cambria" w:hAnsi="Cambria" w:cs="Arial"/>
        </w:rPr>
      </w:pPr>
    </w:p>
    <w:p w:rsidRPr="00E74F29" w:rsidR="002D5AEA" w:rsidP="002D5AEA" w:rsidRDefault="002D5AEA" w14:paraId="0E425108" w14:textId="77777777">
      <w:pPr>
        <w:tabs>
          <w:tab w:val="left" w:pos="5812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E74F29">
        <w:rPr>
          <w:rFonts w:ascii="Cambria" w:hAnsi="Cambria" w:cs="Arial"/>
          <w:sz w:val="20"/>
          <w:szCs w:val="20"/>
        </w:rPr>
        <w:t xml:space="preserve">V </w:t>
      </w:r>
      <w:r w:rsidRPr="00E74F29">
        <w:rPr>
          <w:rFonts w:ascii="Cambria" w:hAnsi="Cambria" w:cs="Arial"/>
          <w:sz w:val="20"/>
          <w:szCs w:val="20"/>
          <w:highlight w:val="yellow"/>
        </w:rPr>
        <w:t>……………….</w:t>
      </w:r>
      <w:r w:rsidRPr="00E74F29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E74F29">
        <w:rPr>
          <w:rFonts w:ascii="Cambria" w:hAnsi="Cambria" w:cs="Arial"/>
          <w:sz w:val="20"/>
          <w:szCs w:val="20"/>
        </w:rPr>
        <w:t>dne</w:t>
      </w:r>
      <w:proofErr w:type="gramEnd"/>
      <w:r w:rsidRPr="00E74F29">
        <w:rPr>
          <w:rFonts w:ascii="Cambria" w:hAnsi="Cambria" w:cs="Arial"/>
          <w:sz w:val="20"/>
          <w:szCs w:val="20"/>
          <w:highlight w:val="yellow"/>
        </w:rPr>
        <w:t>………………..</w:t>
      </w:r>
    </w:p>
    <w:p w:rsidRPr="00E74F29" w:rsidR="005253E4" w:rsidP="00936B39" w:rsidRDefault="005253E4" w14:paraId="212B47FF" w14:textId="77777777">
      <w:pPr>
        <w:tabs>
          <w:tab w:val="left" w:pos="5812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:rsidRPr="00E74F29" w:rsidR="00C06240" w:rsidP="00C06240" w:rsidRDefault="00936B39" w14:paraId="1475BBEF" w14:textId="77777777">
      <w:pPr>
        <w:tabs>
          <w:tab w:val="left" w:pos="5812"/>
        </w:tabs>
        <w:spacing w:after="0" w:line="240" w:lineRule="auto"/>
        <w:jc w:val="right"/>
        <w:rPr>
          <w:rFonts w:ascii="Cambria" w:hAnsi="Cambria" w:cs="Arial"/>
          <w:sz w:val="20"/>
          <w:szCs w:val="20"/>
        </w:rPr>
      </w:pPr>
      <w:r w:rsidRPr="00E74F29">
        <w:rPr>
          <w:rFonts w:ascii="Cambria" w:hAnsi="Cambria" w:cs="Arial"/>
          <w:sz w:val="20"/>
          <w:szCs w:val="20"/>
        </w:rPr>
        <w:tab/>
      </w:r>
      <w:r w:rsidRPr="00E74F29" w:rsidR="00C06240">
        <w:rPr>
          <w:rFonts w:ascii="Cambria" w:hAnsi="Cambria" w:cs="Arial"/>
          <w:sz w:val="20"/>
          <w:szCs w:val="20"/>
        </w:rPr>
        <w:t>…………………………………………</w:t>
      </w:r>
    </w:p>
    <w:p w:rsidRPr="00E74F29" w:rsidR="00AC343C" w:rsidP="00C06240" w:rsidRDefault="00C06240" w14:paraId="03B77F71" w14:textId="77777777">
      <w:pPr>
        <w:tabs>
          <w:tab w:val="left" w:pos="5812"/>
        </w:tabs>
        <w:spacing w:after="0" w:line="240" w:lineRule="auto"/>
        <w:jc w:val="right"/>
        <w:rPr>
          <w:rFonts w:ascii="Cambria" w:hAnsi="Cambria" w:cs="Arial"/>
          <w:i/>
          <w:sz w:val="20"/>
          <w:szCs w:val="20"/>
        </w:rPr>
      </w:pPr>
      <w:r w:rsidRPr="00E74F29">
        <w:rPr>
          <w:rFonts w:ascii="Cambria" w:hAnsi="Cambria" w:cs="Arial"/>
          <w:sz w:val="20"/>
          <w:szCs w:val="20"/>
        </w:rPr>
        <w:tab/>
      </w:r>
      <w:r w:rsidRPr="00E74F29">
        <w:rPr>
          <w:rFonts w:ascii="Cambria" w:hAnsi="Cambria" w:cs="Arial"/>
          <w:i/>
          <w:sz w:val="20"/>
          <w:szCs w:val="20"/>
          <w:highlight w:val="yellow"/>
        </w:rPr>
        <w:t>Jméno, příjmení, funkce</w:t>
      </w:r>
    </w:p>
    <w:sectPr w:rsidRPr="00E74F29" w:rsidR="00AC343C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90B8A" w:rsidP="006D1E3B" w:rsidRDefault="00290B8A" w14:paraId="00075786" w14:textId="77777777">
      <w:pPr>
        <w:spacing w:after="0" w:line="240" w:lineRule="auto"/>
      </w:pPr>
      <w:r>
        <w:separator/>
      </w:r>
    </w:p>
  </w:endnote>
  <w:endnote w:type="continuationSeparator" w:id="0">
    <w:p w:rsidR="00290B8A" w:rsidP="006D1E3B" w:rsidRDefault="00290B8A" w14:paraId="2B70A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4B4C3BD9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55FDBC52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022E7507" w14:textId="77777777">
          <w:pPr>
            <w:pStyle w:val="Zpat"/>
            <w:jc w:val="right"/>
          </w:pPr>
        </w:p>
      </w:tc>
    </w:tr>
  </w:tbl>
  <w:p w:rsidR="00224A8F" w:rsidRDefault="00224A8F" w14:paraId="46A0D76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90B8A" w:rsidP="006D1E3B" w:rsidRDefault="00290B8A" w14:paraId="60FE8CA2" w14:textId="77777777">
      <w:pPr>
        <w:spacing w:after="0" w:line="240" w:lineRule="auto"/>
      </w:pPr>
      <w:r>
        <w:separator/>
      </w:r>
    </w:p>
  </w:footnote>
  <w:footnote w:type="continuationSeparator" w:id="0">
    <w:p w:rsidR="00290B8A" w:rsidP="006D1E3B" w:rsidRDefault="00290B8A" w14:paraId="03DB21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 w14:paraId="1B0EF4BA" w14:textId="77777777">
    <w:pPr>
      <w:pStyle w:val="Zhlav"/>
    </w:pPr>
    <w:r>
      <w:rPr>
        <w:noProof/>
      </w:rPr>
      <w:drawing>
        <wp:inline distT="0" distB="0" distL="0" distR="0">
          <wp:extent cx="2390775" cy="492988"/>
          <wp:effectExtent l="0" t="0" r="0" b="254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849" cy="498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A7E7A11"/>
    <w:multiLevelType w:val="hybridMultilevel"/>
    <w:tmpl w:val="1C14A9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9E7A55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3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7"/>
  </w:num>
  <w:num w:numId="27">
    <w:abstractNumId w:val="2"/>
  </w:num>
  <w:num w:numId="28">
    <w:abstractNumId w:val="8"/>
  </w:num>
  <w:num w:numId="29">
    <w:abstractNumId w:val="35"/>
  </w:num>
  <w:num w:numId="30">
    <w:abstractNumId w:val="14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9"/>
  </w:num>
  <w:num w:numId="39">
    <w:abstractNumId w:val="30"/>
  </w:num>
  <w:num w:numId="4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07232"/>
    <w:rsid w:val="00127A3F"/>
    <w:rsid w:val="00127D8C"/>
    <w:rsid w:val="00132F05"/>
    <w:rsid w:val="0014683F"/>
    <w:rsid w:val="0015604D"/>
    <w:rsid w:val="001A01FE"/>
    <w:rsid w:val="001C23C8"/>
    <w:rsid w:val="001C537E"/>
    <w:rsid w:val="001C6696"/>
    <w:rsid w:val="001D4400"/>
    <w:rsid w:val="001D7D6B"/>
    <w:rsid w:val="00207769"/>
    <w:rsid w:val="00215D91"/>
    <w:rsid w:val="00224A8F"/>
    <w:rsid w:val="002368F7"/>
    <w:rsid w:val="00244011"/>
    <w:rsid w:val="00244789"/>
    <w:rsid w:val="0026067B"/>
    <w:rsid w:val="002804E5"/>
    <w:rsid w:val="00281071"/>
    <w:rsid w:val="00287A07"/>
    <w:rsid w:val="00290B8A"/>
    <w:rsid w:val="00293C18"/>
    <w:rsid w:val="002A6C6C"/>
    <w:rsid w:val="002C7705"/>
    <w:rsid w:val="002D2D65"/>
    <w:rsid w:val="002D5AEA"/>
    <w:rsid w:val="002F44F8"/>
    <w:rsid w:val="0030601D"/>
    <w:rsid w:val="0031327B"/>
    <w:rsid w:val="003148B6"/>
    <w:rsid w:val="003211AC"/>
    <w:rsid w:val="003212AD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12C15"/>
    <w:rsid w:val="004228BB"/>
    <w:rsid w:val="004230AF"/>
    <w:rsid w:val="00431D3B"/>
    <w:rsid w:val="00436A99"/>
    <w:rsid w:val="0046611D"/>
    <w:rsid w:val="004739FC"/>
    <w:rsid w:val="004969EA"/>
    <w:rsid w:val="004A069A"/>
    <w:rsid w:val="004B1CB3"/>
    <w:rsid w:val="004E5B49"/>
    <w:rsid w:val="004F050E"/>
    <w:rsid w:val="004F22B1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5E743B"/>
    <w:rsid w:val="006110AB"/>
    <w:rsid w:val="00637D9C"/>
    <w:rsid w:val="006660CF"/>
    <w:rsid w:val="00673F97"/>
    <w:rsid w:val="00691883"/>
    <w:rsid w:val="00695302"/>
    <w:rsid w:val="006D1E3B"/>
    <w:rsid w:val="00716A0A"/>
    <w:rsid w:val="00730D98"/>
    <w:rsid w:val="00754744"/>
    <w:rsid w:val="007829E3"/>
    <w:rsid w:val="0078437D"/>
    <w:rsid w:val="00785EC2"/>
    <w:rsid w:val="007A45B5"/>
    <w:rsid w:val="007D1E71"/>
    <w:rsid w:val="007E001B"/>
    <w:rsid w:val="007E002D"/>
    <w:rsid w:val="007F577A"/>
    <w:rsid w:val="00821922"/>
    <w:rsid w:val="00840A34"/>
    <w:rsid w:val="008A016B"/>
    <w:rsid w:val="008A46D7"/>
    <w:rsid w:val="008B273C"/>
    <w:rsid w:val="008C09C2"/>
    <w:rsid w:val="008C391C"/>
    <w:rsid w:val="008D027A"/>
    <w:rsid w:val="008D4D95"/>
    <w:rsid w:val="008E2BD3"/>
    <w:rsid w:val="008F50E9"/>
    <w:rsid w:val="00902151"/>
    <w:rsid w:val="00913395"/>
    <w:rsid w:val="00917D37"/>
    <w:rsid w:val="0093447F"/>
    <w:rsid w:val="00936B39"/>
    <w:rsid w:val="009501B7"/>
    <w:rsid w:val="009579E6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72AE0"/>
    <w:rsid w:val="00B978FC"/>
    <w:rsid w:val="00BA5503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1E4B"/>
    <w:rsid w:val="00D0590F"/>
    <w:rsid w:val="00D065BB"/>
    <w:rsid w:val="00D14901"/>
    <w:rsid w:val="00D21C6B"/>
    <w:rsid w:val="00D2501D"/>
    <w:rsid w:val="00D3561E"/>
    <w:rsid w:val="00D4181B"/>
    <w:rsid w:val="00D4340F"/>
    <w:rsid w:val="00D44985"/>
    <w:rsid w:val="00D52A28"/>
    <w:rsid w:val="00D65A55"/>
    <w:rsid w:val="00D81AF4"/>
    <w:rsid w:val="00D854BE"/>
    <w:rsid w:val="00D92C88"/>
    <w:rsid w:val="00DB4219"/>
    <w:rsid w:val="00DC289C"/>
    <w:rsid w:val="00DD6EB8"/>
    <w:rsid w:val="00DE005D"/>
    <w:rsid w:val="00DF1B59"/>
    <w:rsid w:val="00E1592E"/>
    <w:rsid w:val="00E677C3"/>
    <w:rsid w:val="00E73FAA"/>
    <w:rsid w:val="00E74F29"/>
    <w:rsid w:val="00E917B9"/>
    <w:rsid w:val="00EA4670"/>
    <w:rsid w:val="00EC5887"/>
    <w:rsid w:val="00EE2548"/>
    <w:rsid w:val="00EE4C5C"/>
    <w:rsid w:val="00F119F3"/>
    <w:rsid w:val="00F14FF5"/>
    <w:rsid w:val="00F16556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D6E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62AAE79"/>
  <w15:docId w15:val="{F13880E9-92D4-4658-A207-185CD7BE71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paragraph" w:styleId="odst" w:customStyle="true">
    <w:name w:val="odst."/>
    <w:link w:val="odstChar"/>
    <w:qFormat/>
    <w:rsid w:val="00E74F29"/>
    <w:pPr>
      <w:spacing w:before="120" w:after="120"/>
      <w:jc w:val="both"/>
    </w:pPr>
    <w:rPr>
      <w:rFonts w:ascii="Cambria" w:hAnsi="Cambria" w:eastAsia="Calibri" w:cs="Times New Roman"/>
      <w:lang w:eastAsia="en-US"/>
    </w:rPr>
  </w:style>
  <w:style w:type="character" w:styleId="odstChar" w:customStyle="true">
    <w:name w:val="odst. Char"/>
    <w:link w:val="odst"/>
    <w:rsid w:val="00E74F29"/>
    <w:rPr>
      <w:rFonts w:ascii="Cambria" w:hAnsi="Cambria" w:eastAsia="Calibri" w:cs="Times New Roman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BF0A8B-D1F2-4174-9637-907094E1DA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321</properties:Words>
  <properties:Characters>1894</properties:Characters>
  <properties:Lines>15</properties:Lines>
  <properties:Paragraphs>4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2211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2017-01-13T11:42:00Z</dcterms:created>
  <dc:creator/>
  <cp:lastModifiedBy/>
  <dcterms:modified xmlns:xsi="http://www.w3.org/2001/XMLSchema-instance" xsi:type="dcterms:W3CDTF">2019-11-25T10:51:00Z</dcterms:modified>
  <cp:revision>11</cp:revision>
</cp:coreProperties>
</file>